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CFCD7" w14:textId="6D337BC8" w:rsidR="00686BD8" w:rsidRDefault="0034424B">
      <w:r>
        <w:t>Enlace proyecto</w:t>
      </w:r>
      <w:r w:rsidR="00E86A00">
        <w:t xml:space="preserve"> 2026-009985</w:t>
      </w:r>
      <w:r>
        <w:t>:</w:t>
      </w:r>
    </w:p>
    <w:p w14:paraId="22A71DCB" w14:textId="77777777" w:rsidR="0034424B" w:rsidRDefault="00E86A00" w:rsidP="0034424B">
      <w:hyperlink r:id="rId4" w:history="1">
        <w:r w:rsidR="0034424B">
          <w:rPr>
            <w:rStyle w:val="Hipervnculo"/>
          </w:rPr>
          <w:t>https://media.bilbao.eus/contratacion/2026_009985/2026_009985_proyecto_completo.zip</w:t>
        </w:r>
      </w:hyperlink>
      <w:r w:rsidR="0034424B">
        <w:t xml:space="preserve"> </w:t>
      </w:r>
    </w:p>
    <w:p w14:paraId="4E808960" w14:textId="77777777" w:rsidR="0034424B" w:rsidRDefault="0034424B"/>
    <w:sectPr w:rsidR="003442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24B"/>
    <w:rsid w:val="0034424B"/>
    <w:rsid w:val="00686BD8"/>
    <w:rsid w:val="00E86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8426"/>
  <w15:chartTrackingRefBased/>
  <w15:docId w15:val="{C3298894-8DE1-4E60-9D83-30A26A797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34424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294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dia.bilbao.eus/contratacion/2026_009985/2026_009985_proyecto_completo.zip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</Words>
  <Characters>182</Characters>
  <Application>Microsoft Office Word</Application>
  <DocSecurity>0</DocSecurity>
  <Lines>1</Lines>
  <Paragraphs>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Begoña Fernandez Arroyuelos</dc:creator>
  <cp:keywords/>
  <dc:description/>
  <cp:lastModifiedBy>Maria Begoña Fernandez Arroyuelos</cp:lastModifiedBy>
  <cp:revision>2</cp:revision>
  <dcterms:created xsi:type="dcterms:W3CDTF">2026-03-27T06:54:00Z</dcterms:created>
  <dcterms:modified xsi:type="dcterms:W3CDTF">2026-03-27T06:58:00Z</dcterms:modified>
</cp:coreProperties>
</file>